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“学生资助工作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案例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典型”推荐名单汇总表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ind w:firstLine="0" w:firstLine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推荐单位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（盖章）</w:t>
      </w:r>
      <w:r>
        <w:rPr>
          <w:rFonts w:hint="default" w:ascii="Times New Roman" w:hAnsi="Times New Roman" w:cs="Times New Roman"/>
          <w:sz w:val="24"/>
          <w:szCs w:val="24"/>
        </w:rPr>
        <w:t>：                  日期：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244"/>
        <w:gridCol w:w="2010"/>
        <w:gridCol w:w="1065"/>
        <w:gridCol w:w="1543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案例名称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填表说明：请在备注中注明单位类别，如地市级、县区级、高校、中职、普通高中。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联系人姓名：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手机：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</w:pPr>
      <w:r>
        <w:rPr>
          <w:rFonts w:hint="default" w:ascii="Times New Roman" w:hAnsi="Times New Roman" w:cs="Times New Roman"/>
          <w:sz w:val="24"/>
          <w:szCs w:val="24"/>
        </w:rPr>
        <w:t>电子邮箱：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67420"/>
    <w:rsid w:val="3CC67420"/>
    <w:rsid w:val="723A14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115</Words>
  <Characters>115</Characters>
  <Lines>0</Lines>
  <Paragraphs>0</Paragraphs>
  <TotalTime>0</TotalTime>
  <ScaleCrop>false</ScaleCrop>
  <LinksUpToDate>false</LinksUpToDate>
  <CharactersWithSpaces>164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2022-05-17T03:24:00Z</dcterms:created>
  <dc:creator>陈睿莹</dc:creator>
  <cp:lastModifiedBy>金重</cp:lastModifiedBy>
  <dcterms:modified xsi:type="dcterms:W3CDTF">2022-05-19T09:35:45Z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1240B6C201804033BDFFE6E7EDC24AF9</vt:lpwstr>
  </property>
</Properties>
</file>